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（秋冬早机）【广州TK 尊享】塞尔维亚+黑山+阿尔巴尼亚+波黑12天4飞行程单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EU20260111ZFL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TK319    广州-伊斯坦布尔              0950/1625（飞行约11小时）
                <w:br/>
                D1   TK1083  伊斯坦布尔-贝尔格莱德    1940/1925 （飞行约2小时）
                <w:br/>
                D11 TK1022  萨拉热窝-伊斯坦布尔       1530/1930 （飞行约2小时）
                <w:br/>
                D12 TK072    伊斯坦布尔-广州              0120/1640（飞行约11小时）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1、五星土耳其航空，丝滑转机，单点进出，全程不走回头路，省1天+拉车时间，让旅游更深度！
                <w:br/>
                2、欧洲首批对中国免签证国家，免去极其繁琐的签证手续，真正“护照在手，说走就走”的旅程！
                <w:br/>
                3、全程12天10晚，当地玩足10天，探秘游巴尔干，畅游文化与奢华之旅！
                <w:br/>
                4、25人精品小团，0购物0自费，专业讲解领队带队，体验不一样的巴尔干！
                <w:br/>
                专属体验
                <w:br/>
                1、独家安排双游船：科托尔游船（登圣母岩岛）、斯库台湖游船
                <w:br/>
                2、特别安排入住1晚培拉特古城周边酒店，两天深度游览“山鹰之国”阿尔巴尼亚！
                <w:br/>
                3、特别安排特色酒庄品酒，品味欧洲风味红酒！
                <w:br/>
                4、升级科托尔古城特色海鲜餐，尝亚得里亚海特色餐！
                <w:br/>
                5、特别安排塔拉大桥景观餐厅用餐，打卡《桥》电影拍摄地！
                <w:br/>
                6、贴心安排古城咖啡/红茶，体验午后欧洲下午茶风情！
                <w:br/>
                餐饮特色
                <w:br/>
                6大特色餐+6菜1汤中式团餐+欧式酒店自助早餐！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广州--伊斯坦布尔（中转）--贝尔格莱德（塞尔维亚共和国）
                <w:br/>
                贵宾请根据出团通知书约定时间自行抵达广州机场集合点，办理乘机、出境等手续。搭乘国际航班前往伊斯坦布尔（约11小时），后极速中转（约2小时）继续飞往“前南斯拉夫联邦首都”塞尔维亚共和国首都-【贝尔格莱德】，抵达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贝尔格莱德一天
                <w:br/>
                酒店享用早餐后，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贝尔格莱德当地酒店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贝尔格莱德--(195公里)巴依纳巴什塔--(36公里)乌日策--(39公里)兹拉蒂博尔--酒店
                <w:br/>
                酒店享用早餐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兹拉蒂博尔当地酒店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波德戈里察当地酒店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波德戈里察--(180公里)地拉那(阿尔巴尼亚共和国)--(80公里)培拉特--酒店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培拉特当地酒店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斯库台当地酒店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布德瓦当地酒店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新海尔采格当地酒店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新海尔采格--103KM 特雷比涅（波黑共和国）--115KM 莫斯塔尔--酒店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莫斯塔尔当地酒店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莫斯塔尔--(13公里) 布拉加依--(130公里)萨拉热窝
                <w:br/>
                酒店享用早餐后，【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前往布拉加伊【布拉加依悬崖修道院】（外观约30分钟），位于布纳河河畔的一个中世纪修道院。
                <w:br/>
                随后前往有“欧洲耶路撒冷”之称波黑首都-【萨拉热窝】。
                <w:br/>
                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萨拉热窝当地酒店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酒店--萨拉热窝--伊斯坦布尔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交通：巴士-飞机
                <w:br/>
              </w:t>
            </w:r>
          </w:p>
        </w:tc>
        <w:tc>
          <w:tcPr/>
          <w:p>
            <w:pPr>
              <w:pStyle w:val="indent"/>
            </w:pPr>
            <w:r>
              <w:rPr>
                <w:rFonts w:ascii="宋体" w:hAnsi="宋体" w:eastAsia="宋体" w:cs="宋体"/>
                <w:color w:val="000000"/>
                <w:sz w:val="20"/>
                <w:szCs w:val="20"/>
              </w:rPr>
              <w:t xml:space="preserve">早餐：酒店自助     午餐：团队餐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2026-04-02T03:54:43+08:00</dcterms:created>
  <dcterms:modified xsi:type="dcterms:W3CDTF">2026-04-02T03:54:43+08:00</dcterms:modified>
</cp:coreProperties>
</file>

<file path=docProps/custom.xml><?xml version="1.0" encoding="utf-8"?>
<Properties xmlns="http://schemas.openxmlformats.org/officeDocument/2006/custom-properties" xmlns:vt="http://schemas.openxmlformats.org/officeDocument/2006/docPropsVTypes"/>
</file>